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D1" w:rsidRPr="001874B9" w:rsidRDefault="004220D1" w:rsidP="004220D1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1874B9">
        <w:rPr>
          <w:rFonts w:ascii="Arial" w:hAnsi="Arial" w:cs="Arial"/>
        </w:rPr>
        <w:t>Приложение №1</w:t>
      </w:r>
    </w:p>
    <w:p w:rsidR="004220D1" w:rsidRPr="001874B9" w:rsidRDefault="004220D1" w:rsidP="004220D1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1874B9">
        <w:rPr>
          <w:rFonts w:ascii="Arial" w:hAnsi="Arial" w:cs="Arial"/>
        </w:rPr>
        <w:t xml:space="preserve">к Порядку  </w:t>
      </w:r>
    </w:p>
    <w:p w:rsidR="004220D1" w:rsidRPr="001874B9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 xml:space="preserve">ЗАКЛЮЧЕНИЕ </w:t>
      </w: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 xml:space="preserve"> (реквизиты нормативного правового акта </w:t>
      </w: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>(проекта нормативного правового акта))</w:t>
      </w:r>
    </w:p>
    <w:p w:rsidR="004220D1" w:rsidRPr="001874B9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220D1" w:rsidRPr="008113A1" w:rsidRDefault="004220D1" w:rsidP="004220D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1874B9">
        <w:rPr>
          <w:rFonts w:ascii="Arial" w:hAnsi="Arial" w:cs="Arial"/>
          <w:sz w:val="24"/>
          <w:szCs w:val="24"/>
        </w:rPr>
        <w:t xml:space="preserve">_____________________________________________________ </w:t>
      </w:r>
      <w:r w:rsidRPr="008113A1">
        <w:rPr>
          <w:rFonts w:ascii="Arial" w:hAnsi="Arial" w:cs="Arial"/>
          <w:sz w:val="24"/>
          <w:szCs w:val="24"/>
        </w:rPr>
        <w:t xml:space="preserve">(указать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в  соответствии с </w:t>
      </w:r>
      <w:hyperlink r:id="rId4" w:history="1">
        <w:r w:rsidRPr="008113A1">
          <w:rPr>
            <w:rStyle w:val="a3"/>
            <w:rFonts w:ascii="Arial" w:hAnsi="Arial" w:cs="Arial"/>
            <w:sz w:val="24"/>
            <w:szCs w:val="24"/>
          </w:rPr>
          <w:t>частями 3</w:t>
        </w:r>
      </w:hyperlink>
      <w:r w:rsidRPr="008113A1">
        <w:rPr>
          <w:rFonts w:ascii="Arial" w:hAnsi="Arial" w:cs="Arial"/>
          <w:sz w:val="24"/>
          <w:szCs w:val="24"/>
        </w:rPr>
        <w:t xml:space="preserve"> и </w:t>
      </w:r>
      <w:hyperlink r:id="rId5" w:history="1">
        <w:r w:rsidRPr="008113A1">
          <w:rPr>
            <w:rStyle w:val="a3"/>
            <w:rFonts w:ascii="Arial" w:hAnsi="Arial" w:cs="Arial"/>
            <w:sz w:val="24"/>
            <w:szCs w:val="24"/>
          </w:rPr>
          <w:t>4 статьи 3</w:t>
        </w:r>
      </w:hyperlink>
      <w:r w:rsidRPr="008113A1">
        <w:rPr>
          <w:rFonts w:ascii="Arial" w:hAnsi="Arial" w:cs="Arial"/>
          <w:sz w:val="24"/>
          <w:szCs w:val="24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6" w:history="1">
        <w:r w:rsidRPr="008113A1">
          <w:rPr>
            <w:rStyle w:val="a3"/>
            <w:rFonts w:ascii="Arial" w:hAnsi="Arial" w:cs="Arial"/>
            <w:sz w:val="24"/>
            <w:szCs w:val="24"/>
          </w:rPr>
          <w:t>статьей 6</w:t>
        </w:r>
      </w:hyperlink>
      <w:r w:rsidRPr="008113A1">
        <w:rPr>
          <w:rFonts w:ascii="Arial" w:hAnsi="Arial" w:cs="Arial"/>
          <w:sz w:val="24"/>
          <w:szCs w:val="24"/>
        </w:rPr>
        <w:t xml:space="preserve"> Федерального закона от  25  декабря  2008 г. № 273-ФЗ «О противодействии коррупции» и </w:t>
      </w:r>
      <w:hyperlink r:id="rId7" w:history="1">
        <w:r w:rsidRPr="008113A1">
          <w:rPr>
            <w:rStyle w:val="a3"/>
            <w:rFonts w:ascii="Arial" w:hAnsi="Arial" w:cs="Arial"/>
            <w:sz w:val="24"/>
            <w:szCs w:val="24"/>
          </w:rPr>
          <w:t>пунктом 2</w:t>
        </w:r>
      </w:hyperlink>
      <w:r w:rsidRPr="008113A1">
        <w:rPr>
          <w:rFonts w:ascii="Arial" w:hAnsi="Arial" w:cs="Arial"/>
          <w:sz w:val="24"/>
          <w:szCs w:val="24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_____________________________________________________________________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 xml:space="preserve">                     (указать реквизиты нормативного правового акта или проекта 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113A1">
        <w:rPr>
          <w:rFonts w:ascii="Arial" w:hAnsi="Arial" w:cs="Arial"/>
          <w:sz w:val="24"/>
          <w:szCs w:val="24"/>
        </w:rPr>
        <w:t xml:space="preserve"> нормативного правового акта)</w:t>
      </w:r>
    </w:p>
    <w:p w:rsidR="004220D1" w:rsidRPr="008113A1" w:rsidRDefault="004220D1" w:rsidP="004220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  целях  выявления  в  нем  коррупциогенных  факторов  и  их  последующего устранения.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Вариант 1:</w:t>
      </w:r>
    </w:p>
    <w:p w:rsidR="004220D1" w:rsidRPr="008113A1" w:rsidRDefault="004220D1" w:rsidP="004220D1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 представленном 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(указать реквизиты нормативного правового акта или проекта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8113A1">
        <w:rPr>
          <w:rFonts w:ascii="Arial" w:hAnsi="Arial" w:cs="Arial"/>
          <w:sz w:val="24"/>
          <w:szCs w:val="24"/>
        </w:rPr>
        <w:t xml:space="preserve"> нормативного правового акта)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Вариант 2:</w:t>
      </w:r>
    </w:p>
    <w:p w:rsidR="004220D1" w:rsidRPr="008113A1" w:rsidRDefault="004220D1" w:rsidP="004220D1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 представленном 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(указать реквизиты нормативного правового акта или проекта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  <w:r w:rsidRPr="008113A1">
        <w:rPr>
          <w:rFonts w:ascii="Arial" w:hAnsi="Arial" w:cs="Arial"/>
          <w:sz w:val="24"/>
          <w:szCs w:val="24"/>
        </w:rPr>
        <w:t xml:space="preserve"> нормативного правового акта)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выявлены следующие коррупциогенные факторы:_____________________</w:t>
      </w:r>
      <w:r>
        <w:rPr>
          <w:rFonts w:ascii="Arial" w:hAnsi="Arial" w:cs="Arial"/>
          <w:sz w:val="24"/>
          <w:szCs w:val="24"/>
        </w:rPr>
        <w:t>______</w:t>
      </w:r>
      <w:r w:rsidRPr="008113A1">
        <w:rPr>
          <w:rFonts w:ascii="Arial" w:hAnsi="Arial" w:cs="Arial"/>
          <w:sz w:val="24"/>
          <w:szCs w:val="24"/>
        </w:rPr>
        <w:t>.</w:t>
      </w:r>
    </w:p>
    <w:p w:rsidR="004220D1" w:rsidRPr="008113A1" w:rsidRDefault="004220D1" w:rsidP="004220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20D1" w:rsidRPr="008113A1" w:rsidRDefault="004220D1" w:rsidP="004220D1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4220D1" w:rsidRPr="008113A1" w:rsidRDefault="004220D1" w:rsidP="004220D1">
      <w:pPr>
        <w:pStyle w:val="ConsPlusNonformat"/>
        <w:ind w:firstLine="720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(указать способ устранения коррупциогенных факторов: исключение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__________________________________________________________________      из  текста документа, изложение его в другой редакции, внесение иных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  <w:r>
        <w:rPr>
          <w:rFonts w:ascii="Arial" w:hAnsi="Arial" w:cs="Arial"/>
          <w:sz w:val="24"/>
          <w:szCs w:val="24"/>
        </w:rPr>
        <w:t>__</w:t>
      </w:r>
      <w:r w:rsidRPr="008113A1">
        <w:rPr>
          <w:rFonts w:ascii="Arial" w:hAnsi="Arial" w:cs="Arial"/>
          <w:sz w:val="24"/>
          <w:szCs w:val="24"/>
        </w:rPr>
        <w:t xml:space="preserve">  изменений в  текст рассматриваемого документа либо в иной документ или</w:t>
      </w:r>
    </w:p>
    <w:p w:rsidR="004220D1" w:rsidRPr="008113A1" w:rsidRDefault="004220D1" w:rsidP="004220D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8113A1">
        <w:rPr>
          <w:rFonts w:ascii="Arial" w:hAnsi="Arial" w:cs="Arial"/>
          <w:sz w:val="24"/>
          <w:szCs w:val="24"/>
        </w:rPr>
        <w:t>.</w:t>
      </w:r>
    </w:p>
    <w:p w:rsidR="004220D1" w:rsidRPr="008113A1" w:rsidRDefault="004220D1" w:rsidP="004220D1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>иной способ).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 w:rsidRPr="008113A1">
        <w:rPr>
          <w:rFonts w:ascii="Arial" w:hAnsi="Arial" w:cs="Arial"/>
          <w:sz w:val="24"/>
          <w:szCs w:val="24"/>
        </w:rPr>
        <w:t xml:space="preserve">_________________________  </w:t>
      </w:r>
      <w:r>
        <w:rPr>
          <w:rFonts w:ascii="Arial" w:hAnsi="Arial" w:cs="Arial"/>
          <w:sz w:val="24"/>
          <w:szCs w:val="24"/>
        </w:rPr>
        <w:t xml:space="preserve">   </w:t>
      </w:r>
      <w:r w:rsidRPr="008113A1">
        <w:rPr>
          <w:rFonts w:ascii="Arial" w:hAnsi="Arial" w:cs="Arial"/>
          <w:sz w:val="24"/>
          <w:szCs w:val="24"/>
        </w:rPr>
        <w:t xml:space="preserve">_______________  </w:t>
      </w:r>
      <w:r>
        <w:rPr>
          <w:rFonts w:ascii="Arial" w:hAnsi="Arial" w:cs="Arial"/>
          <w:sz w:val="24"/>
          <w:szCs w:val="24"/>
        </w:rPr>
        <w:t xml:space="preserve">         _____________________</w:t>
      </w:r>
    </w:p>
    <w:p w:rsidR="004220D1" w:rsidRPr="008113A1" w:rsidRDefault="004220D1" w:rsidP="004220D1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13A1">
        <w:rPr>
          <w:rFonts w:ascii="Arial" w:hAnsi="Arial" w:cs="Arial"/>
          <w:sz w:val="24"/>
          <w:szCs w:val="24"/>
        </w:rPr>
        <w:t xml:space="preserve"> (наименование должности)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113A1">
        <w:rPr>
          <w:rFonts w:ascii="Arial" w:hAnsi="Arial" w:cs="Arial"/>
          <w:sz w:val="24"/>
          <w:szCs w:val="24"/>
        </w:rPr>
        <w:t xml:space="preserve">(подпись)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113A1">
        <w:rPr>
          <w:rFonts w:ascii="Arial" w:hAnsi="Arial" w:cs="Arial"/>
          <w:sz w:val="24"/>
          <w:szCs w:val="24"/>
        </w:rPr>
        <w:t>(И. О. Фамилия)</w:t>
      </w:r>
    </w:p>
    <w:p w:rsidR="004220D1" w:rsidRPr="008113A1" w:rsidRDefault="004220D1" w:rsidP="004220D1">
      <w:pPr>
        <w:pStyle w:val="ConsPlusTitle"/>
        <w:rPr>
          <w:rFonts w:ascii="Arial" w:hAnsi="Arial" w:cs="Arial"/>
        </w:rPr>
      </w:pPr>
    </w:p>
    <w:p w:rsidR="004220D1" w:rsidRPr="00096885" w:rsidRDefault="004220D1" w:rsidP="004220D1">
      <w:pPr>
        <w:spacing w:after="120"/>
        <w:jc w:val="right"/>
        <w:rPr>
          <w:rFonts w:ascii="Arial" w:hAnsi="Arial" w:cs="Arial"/>
          <w:i/>
          <w:iCs/>
        </w:rPr>
      </w:pPr>
      <w:r w:rsidRPr="00096885">
        <w:rPr>
          <w:rFonts w:ascii="Arial" w:hAnsi="Arial" w:cs="Arial"/>
        </w:rPr>
        <w:lastRenderedPageBreak/>
        <w:t>Приложение №2  к Порядку</w:t>
      </w:r>
      <w:r w:rsidRPr="00096885">
        <w:rPr>
          <w:rFonts w:ascii="Arial" w:hAnsi="Arial" w:cs="Arial"/>
        </w:rPr>
        <w:br/>
      </w:r>
    </w:p>
    <w:p w:rsidR="004220D1" w:rsidRPr="00096885" w:rsidRDefault="004220D1" w:rsidP="004220D1">
      <w:pPr>
        <w:pBdr>
          <w:top w:val="single" w:sz="4" w:space="1" w:color="auto"/>
        </w:pBdr>
        <w:ind w:left="5245"/>
        <w:jc w:val="center"/>
        <w:rPr>
          <w:rFonts w:ascii="Arial" w:hAnsi="Arial" w:cs="Arial"/>
          <w:i/>
          <w:iCs/>
        </w:rPr>
      </w:pPr>
      <w:r w:rsidRPr="00096885">
        <w:rPr>
          <w:rFonts w:ascii="Arial" w:hAnsi="Arial" w:cs="Arial"/>
          <w:i/>
          <w:iCs/>
        </w:rPr>
        <w:t>(наименование федерального органа исполнительной власти, иного государственного органа или организации)</w:t>
      </w:r>
    </w:p>
    <w:p w:rsidR="004220D1" w:rsidRPr="00096885" w:rsidRDefault="004220D1" w:rsidP="004220D1">
      <w:pPr>
        <w:spacing w:before="240"/>
        <w:jc w:val="center"/>
        <w:rPr>
          <w:rFonts w:ascii="Arial" w:hAnsi="Arial" w:cs="Arial"/>
        </w:rPr>
      </w:pPr>
      <w:r w:rsidRPr="00096885">
        <w:rPr>
          <w:rFonts w:ascii="Arial" w:hAnsi="Arial" w:cs="Arial"/>
          <w:b/>
          <w:bCs/>
        </w:rPr>
        <w:t>ЗАКЛЮЧЕНИЕ</w:t>
      </w:r>
      <w:r w:rsidRPr="00096885">
        <w:rPr>
          <w:rFonts w:ascii="Arial" w:hAnsi="Arial" w:cs="Arial"/>
          <w:b/>
          <w:bCs/>
        </w:rPr>
        <w:br/>
      </w:r>
      <w:r w:rsidRPr="00096885">
        <w:rPr>
          <w:rFonts w:ascii="Arial" w:hAnsi="Arial" w:cs="Arial"/>
        </w:rPr>
        <w:t>по результатам независимой антикоррупционной экспертизы</w:t>
      </w:r>
    </w:p>
    <w:p w:rsidR="004220D1" w:rsidRPr="00096885" w:rsidRDefault="004220D1" w:rsidP="004220D1">
      <w:pPr>
        <w:tabs>
          <w:tab w:val="right" w:pos="992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096885">
        <w:rPr>
          <w:rFonts w:ascii="Arial" w:hAnsi="Arial" w:cs="Arial"/>
        </w:rPr>
        <w:t>,</w:t>
      </w:r>
    </w:p>
    <w:p w:rsidR="004220D1" w:rsidRDefault="004220D1" w:rsidP="004220D1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(указывается наименование юридического лица или фамилия, имя, отчество</w:t>
      </w:r>
    </w:p>
    <w:p w:rsidR="004220D1" w:rsidRDefault="004220D1" w:rsidP="004220D1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 xml:space="preserve"> (при наличии) физического лица)</w:t>
      </w:r>
    </w:p>
    <w:p w:rsidR="004220D1" w:rsidRDefault="004220D1" w:rsidP="004220D1">
      <w:pPr>
        <w:pBdr>
          <w:top w:val="single" w:sz="4" w:space="1" w:color="auto"/>
        </w:pBdr>
        <w:ind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аккредитованного(ой) распоряжением Министерства юстиции Российской Федерации от _____________ № _______________ 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</w:t>
      </w:r>
    </w:p>
    <w:p w:rsidR="004220D1" w:rsidRPr="00096885" w:rsidRDefault="004220D1" w:rsidP="004220D1">
      <w:pPr>
        <w:tabs>
          <w:tab w:val="right" w:pos="9921"/>
        </w:tabs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096885">
        <w:rPr>
          <w:rFonts w:ascii="Arial" w:hAnsi="Arial" w:cs="Arial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</w:t>
      </w:r>
      <w:r>
        <w:rPr>
          <w:rFonts w:ascii="Arial" w:hAnsi="Arial" w:cs="Arial"/>
        </w:rPr>
        <w:t>на антикоррупционная экспертиза</w:t>
      </w:r>
    </w:p>
    <w:p w:rsidR="004220D1" w:rsidRPr="00096885" w:rsidRDefault="004220D1" w:rsidP="004220D1">
      <w:pPr>
        <w:jc w:val="both"/>
        <w:rPr>
          <w:rFonts w:ascii="Arial" w:hAnsi="Arial" w:cs="Arial"/>
        </w:rPr>
      </w:pPr>
    </w:p>
    <w:p w:rsidR="004220D1" w:rsidRPr="00096885" w:rsidRDefault="004220D1" w:rsidP="004220D1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(указываются реквизиты нормативного правового акта или проекта нормативного правового акта)</w:t>
      </w:r>
    </w:p>
    <w:p w:rsidR="004220D1" w:rsidRPr="00096885" w:rsidRDefault="004220D1" w:rsidP="004220D1">
      <w:pPr>
        <w:tabs>
          <w:tab w:val="right" w:pos="99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(далее -                                                                                                                             </w:t>
      </w:r>
      <w:r w:rsidRPr="00096885">
        <w:rPr>
          <w:rFonts w:ascii="Arial" w:hAnsi="Arial" w:cs="Arial"/>
        </w:rPr>
        <w:t>)</w:t>
      </w:r>
    </w:p>
    <w:p w:rsidR="004220D1" w:rsidRPr="00096885" w:rsidRDefault="004220D1" w:rsidP="004220D1">
      <w:pPr>
        <w:pBdr>
          <w:top w:val="single" w:sz="4" w:space="1" w:color="auto"/>
        </w:pBdr>
        <w:ind w:left="923" w:right="142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(сокращение)</w:t>
      </w:r>
    </w:p>
    <w:p w:rsidR="004220D1" w:rsidRPr="00096885" w:rsidRDefault="004220D1" w:rsidP="004220D1">
      <w:pPr>
        <w:spacing w:after="120"/>
        <w:rPr>
          <w:rFonts w:ascii="Arial" w:hAnsi="Arial" w:cs="Arial"/>
          <w:b/>
          <w:bCs/>
        </w:rPr>
      </w:pPr>
      <w:r w:rsidRPr="00096885">
        <w:rPr>
          <w:rFonts w:ascii="Arial" w:hAnsi="Arial" w:cs="Arial"/>
          <w:b/>
          <w:bCs/>
        </w:rPr>
        <w:t>Вариант 1:</w:t>
      </w:r>
    </w:p>
    <w:p w:rsidR="004220D1" w:rsidRPr="00096885" w:rsidRDefault="004220D1" w:rsidP="004220D1">
      <w:pPr>
        <w:ind w:firstLine="567"/>
        <w:rPr>
          <w:rFonts w:ascii="Arial" w:hAnsi="Arial" w:cs="Arial"/>
        </w:rPr>
      </w:pPr>
      <w:r w:rsidRPr="00096885">
        <w:rPr>
          <w:rFonts w:ascii="Arial" w:hAnsi="Arial" w:cs="Arial"/>
        </w:rPr>
        <w:t xml:space="preserve">В представленном  </w:t>
      </w:r>
    </w:p>
    <w:p w:rsidR="004220D1" w:rsidRPr="00096885" w:rsidRDefault="004220D1" w:rsidP="004220D1">
      <w:pPr>
        <w:pBdr>
          <w:top w:val="single" w:sz="4" w:space="1" w:color="auto"/>
        </w:pBdr>
        <w:ind w:left="2586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(сокращение)</w:t>
      </w:r>
    </w:p>
    <w:p w:rsidR="004220D1" w:rsidRPr="00096885" w:rsidRDefault="004220D1" w:rsidP="004220D1">
      <w:pPr>
        <w:rPr>
          <w:rFonts w:ascii="Arial" w:hAnsi="Arial" w:cs="Arial"/>
        </w:rPr>
      </w:pPr>
      <w:r w:rsidRPr="00096885">
        <w:rPr>
          <w:rFonts w:ascii="Arial" w:hAnsi="Arial" w:cs="Arial"/>
        </w:rPr>
        <w:t>коррупциогенные факторы не выявлены.</w:t>
      </w:r>
    </w:p>
    <w:p w:rsidR="004220D1" w:rsidRPr="00096885" w:rsidRDefault="004220D1" w:rsidP="004220D1">
      <w:pPr>
        <w:spacing w:before="120" w:after="120"/>
        <w:rPr>
          <w:rFonts w:ascii="Arial" w:hAnsi="Arial" w:cs="Arial"/>
          <w:b/>
          <w:bCs/>
        </w:rPr>
      </w:pPr>
      <w:r w:rsidRPr="00096885">
        <w:rPr>
          <w:rFonts w:ascii="Arial" w:hAnsi="Arial" w:cs="Arial"/>
          <w:b/>
          <w:bCs/>
        </w:rPr>
        <w:t>Вариант 2:</w:t>
      </w:r>
    </w:p>
    <w:p w:rsidR="004220D1" w:rsidRPr="00096885" w:rsidRDefault="004220D1" w:rsidP="004220D1">
      <w:pPr>
        <w:ind w:firstLine="567"/>
        <w:rPr>
          <w:rFonts w:ascii="Arial" w:hAnsi="Arial" w:cs="Arial"/>
        </w:rPr>
      </w:pPr>
      <w:r w:rsidRPr="00096885">
        <w:rPr>
          <w:rFonts w:ascii="Arial" w:hAnsi="Arial" w:cs="Arial"/>
        </w:rPr>
        <w:t xml:space="preserve">В представленном  </w:t>
      </w:r>
    </w:p>
    <w:p w:rsidR="004220D1" w:rsidRPr="00096885" w:rsidRDefault="004220D1" w:rsidP="004220D1">
      <w:pPr>
        <w:pBdr>
          <w:top w:val="single" w:sz="4" w:space="1" w:color="auto"/>
        </w:pBdr>
        <w:ind w:left="2586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(сокращение)</w:t>
      </w:r>
    </w:p>
    <w:p w:rsidR="004220D1" w:rsidRPr="00096885" w:rsidRDefault="004220D1" w:rsidP="004220D1">
      <w:pPr>
        <w:rPr>
          <w:rFonts w:ascii="Arial" w:hAnsi="Arial" w:cs="Arial"/>
        </w:rPr>
      </w:pPr>
      <w:r w:rsidRPr="00096885">
        <w:rPr>
          <w:rFonts w:ascii="Arial" w:hAnsi="Arial" w:cs="Arial"/>
        </w:rPr>
        <w:t>выявлены коррупциогенные факторы.</w:t>
      </w:r>
    </w:p>
    <w:p w:rsidR="004220D1" w:rsidRPr="00096885" w:rsidRDefault="004220D1" w:rsidP="004220D1">
      <w:pPr>
        <w:tabs>
          <w:tab w:val="right" w:pos="9921"/>
        </w:tabs>
        <w:rPr>
          <w:rFonts w:ascii="Arial" w:hAnsi="Arial" w:cs="Arial"/>
        </w:rPr>
      </w:pPr>
      <w:r w:rsidRPr="00096885">
        <w:rPr>
          <w:rFonts w:ascii="Arial" w:hAnsi="Arial" w:cs="Arial"/>
        </w:rPr>
        <w:tab/>
      </w:r>
    </w:p>
    <w:p w:rsidR="004220D1" w:rsidRPr="00096885" w:rsidRDefault="004220D1" w:rsidP="004220D1">
      <w:pPr>
        <w:tabs>
          <w:tab w:val="right" w:pos="9921"/>
        </w:tabs>
        <w:spacing w:before="120"/>
        <w:ind w:firstLine="567"/>
        <w:jc w:val="both"/>
        <w:rPr>
          <w:rFonts w:ascii="Arial" w:hAnsi="Arial" w:cs="Arial"/>
        </w:rPr>
      </w:pPr>
      <w:r w:rsidRPr="00096885">
        <w:rPr>
          <w:rFonts w:ascii="Arial" w:hAnsi="Arial" w:cs="Arial"/>
        </w:rPr>
        <w:t>В целях устранения выявленных коррупц</w:t>
      </w:r>
      <w:r>
        <w:rPr>
          <w:rFonts w:ascii="Arial" w:hAnsi="Arial" w:cs="Arial"/>
        </w:rPr>
        <w:t>иогенных факторов предлагается</w:t>
      </w:r>
      <w:r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 </w:t>
      </w:r>
      <w:r w:rsidRPr="00096885">
        <w:rPr>
          <w:rFonts w:ascii="Arial" w:hAnsi="Arial" w:cs="Arial"/>
        </w:rPr>
        <w:t>.</w:t>
      </w:r>
    </w:p>
    <w:p w:rsidR="004220D1" w:rsidRPr="00096885" w:rsidRDefault="004220D1" w:rsidP="004220D1">
      <w:pPr>
        <w:pBdr>
          <w:top w:val="single" w:sz="4" w:space="1" w:color="auto"/>
        </w:pBdr>
        <w:spacing w:after="360"/>
        <w:ind w:right="113"/>
        <w:jc w:val="center"/>
        <w:rPr>
          <w:rFonts w:ascii="Arial" w:hAnsi="Arial" w:cs="Arial"/>
        </w:rPr>
      </w:pPr>
      <w:r w:rsidRPr="00096885">
        <w:rPr>
          <w:rFonts w:ascii="Arial" w:hAnsi="Arial" w:cs="Arial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344"/>
      </w:tblGrid>
      <w:tr w:rsidR="004220D1" w:rsidRPr="00096885" w:rsidTr="00904A83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4220D1" w:rsidRPr="00096885" w:rsidRDefault="004220D1" w:rsidP="00904A8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  <w:hideMark/>
          </w:tcPr>
          <w:p w:rsidR="004220D1" w:rsidRPr="00096885" w:rsidRDefault="004220D1" w:rsidP="00904A83">
            <w:pPr>
              <w:jc w:val="right"/>
              <w:rPr>
                <w:rFonts w:ascii="Arial" w:hAnsi="Arial" w:cs="Arial"/>
              </w:rPr>
            </w:pPr>
            <w:r w:rsidRPr="00096885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  <w:hideMark/>
          </w:tcPr>
          <w:p w:rsidR="004220D1" w:rsidRPr="00096885" w:rsidRDefault="004220D1" w:rsidP="00904A83">
            <w:pPr>
              <w:ind w:left="57"/>
              <w:rPr>
                <w:rFonts w:ascii="Arial" w:hAnsi="Arial" w:cs="Arial"/>
              </w:rPr>
            </w:pPr>
            <w:r w:rsidRPr="00096885">
              <w:rPr>
                <w:rFonts w:ascii="Arial" w:hAnsi="Arial" w:cs="Arial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</w:tr>
      <w:tr w:rsidR="004220D1" w:rsidRPr="00096885" w:rsidTr="00904A83">
        <w:tc>
          <w:tcPr>
            <w:tcW w:w="397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hideMark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  <w:r w:rsidRPr="00096885">
              <w:rPr>
                <w:rFonts w:ascii="Arial" w:hAnsi="Arial" w:cs="Arial"/>
              </w:rPr>
              <w:t>(подпись независимого эксперта)</w:t>
            </w:r>
          </w:p>
        </w:tc>
        <w:tc>
          <w:tcPr>
            <w:tcW w:w="170" w:type="dxa"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44" w:type="dxa"/>
            <w:hideMark/>
          </w:tcPr>
          <w:p w:rsidR="004220D1" w:rsidRPr="00096885" w:rsidRDefault="004220D1" w:rsidP="00904A83">
            <w:pPr>
              <w:jc w:val="center"/>
              <w:rPr>
                <w:rFonts w:ascii="Arial" w:hAnsi="Arial" w:cs="Arial"/>
              </w:rPr>
            </w:pPr>
            <w:r w:rsidRPr="00096885">
              <w:rPr>
                <w:rFonts w:ascii="Arial" w:hAnsi="Arial" w:cs="Arial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4220D1" w:rsidRPr="00096885" w:rsidRDefault="004220D1" w:rsidP="004220D1">
      <w:pPr>
        <w:rPr>
          <w:rFonts w:ascii="Arial" w:hAnsi="Arial" w:cs="Arial"/>
        </w:rPr>
      </w:pPr>
    </w:p>
    <w:p w:rsidR="00F6080D" w:rsidRDefault="004220D1">
      <w:bookmarkStart w:id="0" w:name="_GoBack"/>
      <w:bookmarkEnd w:id="0"/>
    </w:p>
    <w:sectPr w:rsidR="00F6080D" w:rsidSect="00F476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45"/>
    <w:rsid w:val="00111BB0"/>
    <w:rsid w:val="004220D1"/>
    <w:rsid w:val="00541645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7767-98BC-42C8-ACA8-71E126AD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20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4220D1"/>
    <w:rPr>
      <w:color w:val="0000FF"/>
      <w:u w:val="single"/>
    </w:rPr>
  </w:style>
  <w:style w:type="paragraph" w:customStyle="1" w:styleId="ConsPlusNonformat">
    <w:name w:val="ConsPlusNonformat"/>
    <w:rsid w:val="004220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2959;fld=134;dst=100047" TargetMode="External"/><Relationship Id="rId5" Type="http://schemas.openxmlformats.org/officeDocument/2006/relationships/hyperlink" Target="consultantplus://offline/main?base=LAW;n=89553;fld=134;dst=100032" TargetMode="External"/><Relationship Id="rId4" Type="http://schemas.openxmlformats.org/officeDocument/2006/relationships/hyperlink" Target="consultantplus://offline/main?base=LAW;n=89553;fld=134;dst=1000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2023-06-09T03:13:00Z</dcterms:created>
  <dcterms:modified xsi:type="dcterms:W3CDTF">2023-06-09T03:13:00Z</dcterms:modified>
</cp:coreProperties>
</file>